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54691259" w:rsidR="008C6656" w:rsidRDefault="00431287" w:rsidP="008C6656">
      <w:pPr>
        <w:pStyle w:val="berschrift1"/>
        <w:rPr>
          <w:rFonts w:ascii="Calibri" w:hAnsi="Calibri"/>
          <w:b/>
          <w:lang w:val="de-DE"/>
        </w:rPr>
      </w:pPr>
      <w:r w:rsidRPr="00431287">
        <w:rPr>
          <w:rFonts w:ascii="Calibri" w:hAnsi="Calibri"/>
          <w:b/>
          <w:lang w:val="de-DE"/>
        </w:rPr>
        <w:t>Verbessere Erklärungen!</w:t>
      </w:r>
    </w:p>
    <w:p w14:paraId="1155BE04"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t xml:space="preserve">Eine gute Erklärung zeigt schon auf der Ebene des Satzes eine besondere Qualität, und genau darum soll es im Folgenden gehen. Das auf dem Folgeblatt dargestellte Phänomen wird zwar erklärt, aber das geht noch viel besser. Die Erklärung noch besser zu formulieren, genau das ist die Aufgabe des Teams. Eure </w:t>
      </w:r>
      <w:r w:rsidRPr="00431287">
        <w:rPr>
          <w:rFonts w:ascii="Calibri" w:hAnsi="Calibri" w:cs="Calibri"/>
          <w:b/>
          <w:bCs/>
          <w:lang w:val="de-DE"/>
        </w:rPr>
        <w:t>Erklärung</w:t>
      </w:r>
      <w:r w:rsidRPr="00431287">
        <w:rPr>
          <w:rFonts w:ascii="Calibri Light" w:hAnsi="Calibri Light" w:cs="Calibri Light"/>
          <w:lang w:val="de-DE"/>
        </w:rPr>
        <w:t xml:space="preserve"> soll sich an Kriterien der </w:t>
      </w:r>
      <w:r w:rsidRPr="00431287">
        <w:rPr>
          <w:rFonts w:ascii="Calibri" w:hAnsi="Calibri" w:cs="Calibri"/>
          <w:b/>
          <w:bCs/>
          <w:lang w:val="de-DE"/>
        </w:rPr>
        <w:t>Verständlichkeit</w:t>
      </w:r>
      <w:r w:rsidRPr="00431287">
        <w:rPr>
          <w:rFonts w:ascii="Calibri Light" w:hAnsi="Calibri Light" w:cs="Calibri Light"/>
          <w:lang w:val="de-DE"/>
        </w:rPr>
        <w:t xml:space="preserve"> orientieren.</w:t>
      </w:r>
    </w:p>
    <w:p w14:paraId="2167576D" w14:textId="77777777" w:rsidR="00431287" w:rsidRPr="00431287" w:rsidRDefault="00431287" w:rsidP="00431287">
      <w:pPr>
        <w:jc w:val="both"/>
        <w:rPr>
          <w:rFonts w:ascii="Calibri Light" w:hAnsi="Calibri Light" w:cs="Calibri Light"/>
          <w:lang w:val="de-DE"/>
        </w:rPr>
      </w:pPr>
    </w:p>
    <w:p w14:paraId="1491BE60" w14:textId="77777777" w:rsidR="00431287" w:rsidRPr="00431287" w:rsidRDefault="00431287" w:rsidP="00431287">
      <w:pPr>
        <w:pStyle w:val="berschrift2"/>
        <w:rPr>
          <w:rFonts w:ascii="Calibri" w:hAnsi="Calibri" w:cs="Calibri"/>
          <w:b/>
          <w:bCs w:val="0"/>
          <w:u w:val="single"/>
          <w:lang w:val="de-DE"/>
        </w:rPr>
      </w:pPr>
      <w:r w:rsidRPr="00431287">
        <w:rPr>
          <w:rFonts w:ascii="Calibri" w:hAnsi="Calibri" w:cs="Calibri"/>
          <w:b/>
          <w:bCs w:val="0"/>
          <w:lang w:val="de-DE"/>
        </w:rPr>
        <w:t>Aufgabe</w:t>
      </w:r>
    </w:p>
    <w:p w14:paraId="3641312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Überarbeitet bitte die Erklärung auf dem Folgeblatt, und zwar so, dass sie sich für einen mündlichen Vortrag bzw. für eine mündliche Präsentation eignet. Macht die Erklärung also verständlicher. Orientiert euch dabei gern an den unten aufgeführten Leitfragen. </w:t>
      </w:r>
    </w:p>
    <w:p w14:paraId="7E089669" w14:textId="77777777" w:rsidR="00431287" w:rsidRPr="00431287" w:rsidRDefault="00431287" w:rsidP="00431287">
      <w:pPr>
        <w:jc w:val="both"/>
        <w:rPr>
          <w:rFonts w:ascii="Calibri Light" w:hAnsi="Calibri Light" w:cs="Calibri Light"/>
          <w:lang w:val="de-DE"/>
        </w:rPr>
      </w:pPr>
    </w:p>
    <w:p w14:paraId="2A7F3F25"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Arbeitsschritte im Überblick</w:t>
      </w:r>
    </w:p>
    <w:p w14:paraId="6EA631CD" w14:textId="73AEAFE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Insgesamt habt ihr </w:t>
      </w:r>
      <w:r w:rsidRPr="00431287">
        <w:rPr>
          <w:rFonts w:ascii="Calibri" w:hAnsi="Calibri" w:cs="Calibri"/>
          <w:b/>
          <w:bCs/>
          <w:lang w:val="de-DE"/>
        </w:rPr>
        <w:t>25 Minuten Zeit</w:t>
      </w:r>
      <w:r w:rsidRPr="00431287">
        <w:rPr>
          <w:rFonts w:ascii="Calibri Light" w:hAnsi="Calibri Light" w:cs="Calibri Light"/>
          <w:lang w:val="de-DE"/>
        </w:rPr>
        <w:t>.</w:t>
      </w:r>
    </w:p>
    <w:p w14:paraId="78D16A9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Lest euch bitte zunächst die Erklärung auf der folgenden Seite durch.</w:t>
      </w:r>
    </w:p>
    <w:p w14:paraId="14F45E5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Diskutiert im Team über ihre Schwierigkeiten und darüber, was an ihr verbessert werden sollte.</w:t>
      </w:r>
    </w:p>
    <w:p w14:paraId="7DD4A7FD"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Schreibt die Erklärung um.</w:t>
      </w:r>
    </w:p>
    <w:p w14:paraId="623D9A6E"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Haltet euren Vorschlag auf einem </w:t>
      </w:r>
      <w:proofErr w:type="spellStart"/>
      <w:r w:rsidRPr="00431287">
        <w:rPr>
          <w:rFonts w:ascii="Calibri Light" w:hAnsi="Calibri Light" w:cs="Calibri Light"/>
          <w:lang w:val="de-DE"/>
        </w:rPr>
        <w:t>Flipchartpapier</w:t>
      </w:r>
      <w:proofErr w:type="spellEnd"/>
      <w:r w:rsidRPr="00431287">
        <w:rPr>
          <w:rFonts w:ascii="Calibri Light" w:hAnsi="Calibri Light" w:cs="Calibri Light"/>
          <w:lang w:val="de-DE"/>
        </w:rPr>
        <w:t xml:space="preserve"> oder mit einem digitalen Endgerät fest.</w:t>
      </w:r>
    </w:p>
    <w:p w14:paraId="705A622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Stellt uns eure Überlegungen und Verbesserungsvorschläge vor.</w:t>
      </w:r>
    </w:p>
    <w:p w14:paraId="5675279F" w14:textId="77777777" w:rsidR="00431287" w:rsidRPr="00431287" w:rsidRDefault="00431287" w:rsidP="00431287">
      <w:pPr>
        <w:jc w:val="both"/>
        <w:rPr>
          <w:rFonts w:ascii="Calibri Light" w:hAnsi="Calibri Light" w:cs="Calibri Light"/>
          <w:lang w:val="de-DE"/>
        </w:rPr>
      </w:pPr>
    </w:p>
    <w:p w14:paraId="677DDF7E"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Leitfragen zur Orientierung</w:t>
      </w:r>
    </w:p>
    <w:p w14:paraId="62F3D1B8"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Sätze sind unter Umständen zu lang? Wie könnte man sie kürzen?</w:t>
      </w:r>
    </w:p>
    <w:p w14:paraId="3EC15DBB"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Wie viele Gedanken stecken jeweils in den Sätzen? Profitiert die Erklärung vielleicht davon, wenn man die Inhalte anders auf Sätze verteilt?</w:t>
      </w:r>
    </w:p>
    <w:p w14:paraId="1B359944"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Wörter wurden verwendet? Sind sie verständlich oder Fachbegriffe, die man erklären muss?</w:t>
      </w:r>
    </w:p>
    <w:p w14:paraId="7245805F" w14:textId="5E1ABA09"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mit einzelnen Wörtern (z.</w:t>
      </w:r>
      <w:r>
        <w:rPr>
          <w:rFonts w:ascii="Calibri Light" w:hAnsi="Calibri Light" w:cs="Calibri Light"/>
          <w:lang w:val="de-DE"/>
        </w:rPr>
        <w:t xml:space="preserve"> </w:t>
      </w:r>
      <w:r w:rsidRPr="00431287">
        <w:rPr>
          <w:rFonts w:ascii="Calibri Light" w:hAnsi="Calibri Light" w:cs="Calibri Light"/>
          <w:lang w:val="de-DE"/>
        </w:rPr>
        <w:t>B. mit Verben) noch mehr Lebendigkeit erzeugen?</w:t>
      </w:r>
    </w:p>
    <w:p w14:paraId="6F5A9EF7"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Lassen sich für manche Stellen im Text noch treffendere Ausdrücke finden?</w:t>
      </w:r>
    </w:p>
    <w:p w14:paraId="02915DA6"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die Dinge noch anschaulicher ausdrücken, etwa durch Vergleiche, Gegensätze oder sprachliche Bilder?</w:t>
      </w:r>
    </w:p>
    <w:p w14:paraId="1DC25CC8"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br w:type="page"/>
      </w:r>
    </w:p>
    <w:p w14:paraId="3C7FE5D8" w14:textId="77777777" w:rsidR="00E02F9E" w:rsidRPr="008C05D1" w:rsidRDefault="00E02F9E" w:rsidP="00E02F9E">
      <w:pPr>
        <w:keepNext/>
        <w:keepLines/>
        <w:spacing w:before="480" w:line="520" w:lineRule="exact"/>
        <w:jc w:val="both"/>
        <w:outlineLvl w:val="0"/>
        <w:rPr>
          <w:rFonts w:ascii="Calibri" w:eastAsiaTheme="majorEastAsia" w:hAnsi="Calibri" w:cs="Calibri"/>
          <w:b/>
          <w:color w:val="000000" w:themeColor="text1"/>
          <w:sz w:val="48"/>
          <w:szCs w:val="32"/>
          <w:lang w:val="de-DE"/>
        </w:rPr>
      </w:pPr>
      <w:r w:rsidRPr="008C05D1">
        <w:rPr>
          <w:rFonts w:ascii="Calibri" w:eastAsiaTheme="majorEastAsia" w:hAnsi="Calibri" w:cs="Calibri"/>
          <w:b/>
          <w:color w:val="000000" w:themeColor="text1"/>
          <w:sz w:val="48"/>
          <w:szCs w:val="32"/>
          <w:lang w:val="de-DE"/>
        </w:rPr>
        <w:lastRenderedPageBreak/>
        <w:t>Gruppe 2: Was ist eine Gravitationswelle?</w:t>
      </w:r>
    </w:p>
    <w:p w14:paraId="11A16D35" w14:textId="77777777" w:rsidR="00E02F9E" w:rsidRPr="00930D20" w:rsidRDefault="00E02F9E" w:rsidP="00E02F9E">
      <w:pPr>
        <w:jc w:val="both"/>
        <w:rPr>
          <w:rFonts w:ascii="Calibri Light" w:hAnsi="Calibri Light" w:cs="Calibri Light"/>
          <w:lang w:val="de-DE"/>
        </w:rPr>
      </w:pPr>
    </w:p>
    <w:tbl>
      <w:tblPr>
        <w:tblStyle w:val="Tabellenraster"/>
        <w:tblW w:w="0" w:type="auto"/>
        <w:tblLook w:val="04A0" w:firstRow="1" w:lastRow="0" w:firstColumn="1" w:lastColumn="0" w:noHBand="0" w:noVBand="1"/>
      </w:tblPr>
      <w:tblGrid>
        <w:gridCol w:w="9622"/>
      </w:tblGrid>
      <w:tr w:rsidR="00E02F9E" w:rsidRPr="00930D20" w14:paraId="7C4CCF6B" w14:textId="77777777" w:rsidTr="004D4568">
        <w:tc>
          <w:tcPr>
            <w:tcW w:w="9622" w:type="dxa"/>
          </w:tcPr>
          <w:p w14:paraId="78E746A5" w14:textId="77777777" w:rsidR="00E02F9E" w:rsidRPr="00930D20" w:rsidRDefault="00E02F9E" w:rsidP="00E02F9E">
            <w:pPr>
              <w:spacing w:before="120" w:after="120"/>
              <w:jc w:val="both"/>
              <w:rPr>
                <w:rFonts w:ascii="Calibri" w:hAnsi="Calibri" w:cs="Calibri"/>
                <w:b/>
                <w:bCs/>
                <w:lang w:val="de-DE"/>
              </w:rPr>
            </w:pPr>
            <w:r w:rsidRPr="00930D20">
              <w:rPr>
                <w:rFonts w:ascii="Calibri" w:hAnsi="Calibri" w:cs="Calibri"/>
                <w:b/>
                <w:bCs/>
                <w:lang w:val="de-DE"/>
              </w:rPr>
              <w:t>Für den Nachweis der Gravitationswellen gab es in diesem Jahr den Nobelpreis für Physik.</w:t>
            </w:r>
            <w:r w:rsidRPr="00930D20">
              <w:rPr>
                <w:rFonts w:ascii="Calibri" w:hAnsi="Calibri" w:cs="Calibri"/>
                <w:b/>
                <w:bCs/>
                <w:lang w:val="de-DE"/>
              </w:rPr>
              <w:br/>
              <w:t>Aber was ist eigentlich eine Gravitationswelle?</w:t>
            </w:r>
          </w:p>
          <w:p w14:paraId="5B8E1137" w14:textId="77777777" w:rsidR="00E02F9E" w:rsidRPr="00930D20" w:rsidRDefault="00E02F9E" w:rsidP="00E02F9E">
            <w:pPr>
              <w:spacing w:before="120" w:after="120"/>
              <w:jc w:val="both"/>
              <w:rPr>
                <w:rFonts w:ascii="Calibri Light" w:hAnsi="Calibri Light" w:cs="Calibri Light"/>
                <w:lang w:val="de-DE"/>
              </w:rPr>
            </w:pPr>
          </w:p>
          <w:p w14:paraId="74374CC2" w14:textId="77777777" w:rsidR="00E02F9E" w:rsidRPr="00C924F5" w:rsidRDefault="00E02F9E" w:rsidP="00E02F9E">
            <w:pPr>
              <w:spacing w:before="120" w:after="120"/>
              <w:ind w:left="596" w:right="730"/>
              <w:rPr>
                <w:rFonts w:ascii="Bradley Hand ITC" w:hAnsi="Bradley Hand ITC"/>
                <w:sz w:val="24"/>
                <w:lang w:val="de-DE"/>
              </w:rPr>
            </w:pPr>
            <w:r w:rsidRPr="00C924F5">
              <w:rPr>
                <w:rFonts w:ascii="Bradley Hand ITC" w:hAnsi="Bradley Hand ITC"/>
                <w:sz w:val="24"/>
                <w:lang w:val="de-DE"/>
              </w:rPr>
              <w:t>Eine Gravitationswelle ist eine sich im Vakuum mit Lichtgeschwindigkeit wellenförmig ausbreitende Störung des Gravitationsfeldes.</w:t>
            </w:r>
          </w:p>
          <w:p w14:paraId="0888B042" w14:textId="77777777" w:rsidR="00E02F9E" w:rsidRPr="00930D20" w:rsidRDefault="00E02F9E" w:rsidP="00E02F9E">
            <w:pPr>
              <w:spacing w:before="120" w:after="120"/>
              <w:jc w:val="both"/>
              <w:rPr>
                <w:rFonts w:ascii="Calibri Light" w:hAnsi="Calibri Light" w:cs="Calibri Light"/>
                <w:lang w:val="de-DE"/>
              </w:rPr>
            </w:pPr>
          </w:p>
          <w:p w14:paraId="7EDE782A" w14:textId="77777777" w:rsidR="00E02F9E" w:rsidRPr="00930D20" w:rsidRDefault="00E02F9E" w:rsidP="00E02F9E">
            <w:pPr>
              <w:spacing w:before="120" w:after="120"/>
              <w:jc w:val="both"/>
              <w:rPr>
                <w:rFonts w:ascii="Calibri Light" w:hAnsi="Calibri Light" w:cs="Calibri Light"/>
                <w:lang w:val="de-DE"/>
              </w:rPr>
            </w:pPr>
          </w:p>
          <w:p w14:paraId="37B4D932" w14:textId="77777777" w:rsidR="00E02F9E" w:rsidRPr="00930D20" w:rsidRDefault="00E02F9E" w:rsidP="00E02F9E">
            <w:pPr>
              <w:spacing w:before="120" w:after="120"/>
              <w:jc w:val="both"/>
              <w:rPr>
                <w:rFonts w:ascii="Calibri Light" w:hAnsi="Calibri Light" w:cs="Calibri Light"/>
                <w:lang w:val="de-DE"/>
              </w:rPr>
            </w:pPr>
          </w:p>
          <w:p w14:paraId="2FFD2968" w14:textId="77777777" w:rsidR="00E02F9E" w:rsidRPr="00930D20" w:rsidRDefault="00E02F9E" w:rsidP="00E02F9E">
            <w:pPr>
              <w:spacing w:before="120" w:after="120"/>
              <w:jc w:val="both"/>
              <w:rPr>
                <w:rFonts w:ascii="Calibri Light" w:hAnsi="Calibri Light" w:cs="Calibri Light"/>
                <w:lang w:val="de-DE"/>
              </w:rPr>
            </w:pPr>
          </w:p>
          <w:p w14:paraId="0D4BFC0E" w14:textId="77777777" w:rsidR="00E02F9E" w:rsidRPr="00930D20" w:rsidRDefault="00E02F9E" w:rsidP="00E02F9E">
            <w:pPr>
              <w:spacing w:before="120" w:after="120"/>
              <w:jc w:val="both"/>
              <w:rPr>
                <w:rFonts w:ascii="Calibri Light" w:hAnsi="Calibri Light" w:cs="Calibri Light"/>
                <w:lang w:val="de-DE"/>
              </w:rPr>
            </w:pPr>
          </w:p>
          <w:p w14:paraId="5961C4E8" w14:textId="77777777" w:rsidR="00E02F9E" w:rsidRPr="00930D20" w:rsidRDefault="00E02F9E" w:rsidP="00E02F9E">
            <w:pPr>
              <w:spacing w:before="120" w:after="120"/>
              <w:jc w:val="both"/>
              <w:rPr>
                <w:rFonts w:ascii="Calibri Light" w:hAnsi="Calibri Light" w:cs="Calibri Light"/>
                <w:lang w:val="de-DE"/>
              </w:rPr>
            </w:pPr>
          </w:p>
          <w:p w14:paraId="16CBDAE4" w14:textId="77777777" w:rsidR="00E02F9E" w:rsidRPr="00930D20" w:rsidRDefault="00E02F9E" w:rsidP="00E02F9E">
            <w:pPr>
              <w:spacing w:before="120" w:after="120"/>
              <w:jc w:val="both"/>
              <w:rPr>
                <w:rFonts w:ascii="Calibri Light" w:hAnsi="Calibri Light" w:cs="Calibri Light"/>
                <w:lang w:val="de-DE"/>
              </w:rPr>
            </w:pPr>
          </w:p>
          <w:p w14:paraId="259911CE" w14:textId="77777777" w:rsidR="00E02F9E" w:rsidRPr="00930D20" w:rsidRDefault="00E02F9E" w:rsidP="00E02F9E">
            <w:pPr>
              <w:spacing w:before="120" w:after="120"/>
              <w:jc w:val="both"/>
              <w:rPr>
                <w:rFonts w:ascii="Calibri Light" w:hAnsi="Calibri Light" w:cs="Calibri Light"/>
                <w:sz w:val="16"/>
                <w:szCs w:val="16"/>
                <w:lang w:val="de-DE"/>
              </w:rPr>
            </w:pPr>
            <w:r w:rsidRPr="00930D20">
              <w:rPr>
                <w:rFonts w:ascii="Calibri Light" w:hAnsi="Calibri Light" w:cs="Calibri Light"/>
                <w:sz w:val="16"/>
                <w:szCs w:val="16"/>
                <w:lang w:val="de-DE"/>
              </w:rPr>
              <w:t xml:space="preserve">(Vgl. hierzu: Duden, </w:t>
            </w:r>
            <w:hyperlink r:id="rId11" w:history="1">
              <w:r w:rsidRPr="00930D20">
                <w:rPr>
                  <w:rFonts w:ascii="Calibri Light" w:hAnsi="Calibri Light" w:cs="Calibri Light"/>
                  <w:sz w:val="16"/>
                  <w:szCs w:val="16"/>
                  <w:lang w:val="de-DE"/>
                </w:rPr>
                <w:t>http://www.duden.de/rechtschreibung/Gravitationswelle</w:t>
              </w:r>
            </w:hyperlink>
            <w:r w:rsidRPr="00930D20">
              <w:rPr>
                <w:rFonts w:ascii="Calibri Light" w:hAnsi="Calibri Light" w:cs="Calibri Light"/>
                <w:sz w:val="16"/>
                <w:szCs w:val="16"/>
                <w:lang w:val="de-DE"/>
              </w:rPr>
              <w:t>, Zugriff am 06.10.2017)</w:t>
            </w:r>
          </w:p>
        </w:tc>
      </w:tr>
      <w:tr w:rsidR="00E02F9E" w:rsidRPr="00930D20" w14:paraId="6C076083" w14:textId="77777777" w:rsidTr="004D4568">
        <w:tc>
          <w:tcPr>
            <w:tcW w:w="9622" w:type="dxa"/>
          </w:tcPr>
          <w:p w14:paraId="29BE35EE" w14:textId="77777777" w:rsidR="00E02F9E" w:rsidRPr="00C924F5" w:rsidRDefault="00E02F9E" w:rsidP="00E02F9E">
            <w:pPr>
              <w:spacing w:before="120" w:after="120"/>
              <w:jc w:val="both"/>
              <w:rPr>
                <w:rFonts w:ascii="Calibri" w:hAnsi="Calibri" w:cs="Calibri"/>
                <w:b/>
                <w:bCs/>
                <w:lang w:val="de-DE"/>
              </w:rPr>
            </w:pPr>
            <w:r w:rsidRPr="00C924F5">
              <w:rPr>
                <w:rFonts w:ascii="Calibri" w:hAnsi="Calibri" w:cs="Calibri"/>
                <w:b/>
                <w:bCs/>
                <w:lang w:val="de-DE"/>
              </w:rPr>
              <w:t xml:space="preserve">Euer Vorschlag: </w:t>
            </w:r>
          </w:p>
          <w:p w14:paraId="0127C142" w14:textId="77777777" w:rsidR="00E02F9E" w:rsidRPr="00930D20" w:rsidRDefault="00E02F9E" w:rsidP="00E02F9E">
            <w:pPr>
              <w:spacing w:before="120" w:after="120"/>
              <w:jc w:val="both"/>
              <w:rPr>
                <w:rFonts w:ascii="Calibri Light" w:hAnsi="Calibri Light" w:cs="Calibri Light"/>
                <w:lang w:val="de-DE"/>
              </w:rPr>
            </w:pPr>
          </w:p>
          <w:p w14:paraId="6D2DB3A0" w14:textId="77777777" w:rsidR="00E02F9E" w:rsidRPr="00930D20" w:rsidRDefault="00E02F9E" w:rsidP="00E02F9E">
            <w:pPr>
              <w:spacing w:before="120" w:after="120"/>
              <w:jc w:val="both"/>
              <w:rPr>
                <w:rFonts w:ascii="Calibri Light" w:hAnsi="Calibri Light" w:cs="Calibri Light"/>
                <w:lang w:val="de-DE"/>
              </w:rPr>
            </w:pPr>
          </w:p>
          <w:p w14:paraId="0D50F93D" w14:textId="77777777" w:rsidR="00E02F9E" w:rsidRPr="00930D20" w:rsidRDefault="00E02F9E" w:rsidP="00E02F9E">
            <w:pPr>
              <w:spacing w:before="120" w:after="120"/>
              <w:jc w:val="both"/>
              <w:rPr>
                <w:rFonts w:ascii="Calibri Light" w:hAnsi="Calibri Light" w:cs="Calibri Light"/>
                <w:lang w:val="de-DE"/>
              </w:rPr>
            </w:pPr>
          </w:p>
          <w:p w14:paraId="76765EC4" w14:textId="77777777" w:rsidR="00E02F9E" w:rsidRPr="00930D20" w:rsidRDefault="00E02F9E" w:rsidP="00E02F9E">
            <w:pPr>
              <w:spacing w:before="120" w:after="120"/>
              <w:jc w:val="both"/>
              <w:rPr>
                <w:rFonts w:ascii="Calibri Light" w:hAnsi="Calibri Light" w:cs="Calibri Light"/>
                <w:lang w:val="de-DE"/>
              </w:rPr>
            </w:pPr>
          </w:p>
          <w:p w14:paraId="361E7B97" w14:textId="77777777" w:rsidR="00E02F9E" w:rsidRPr="00930D20" w:rsidRDefault="00E02F9E" w:rsidP="00E02F9E">
            <w:pPr>
              <w:spacing w:before="120" w:after="120"/>
              <w:jc w:val="both"/>
              <w:rPr>
                <w:rFonts w:ascii="Calibri Light" w:hAnsi="Calibri Light" w:cs="Calibri Light"/>
                <w:lang w:val="de-DE"/>
              </w:rPr>
            </w:pPr>
          </w:p>
          <w:p w14:paraId="4A782965" w14:textId="77777777" w:rsidR="00E02F9E" w:rsidRPr="00930D20" w:rsidRDefault="00E02F9E" w:rsidP="00E02F9E">
            <w:pPr>
              <w:spacing w:before="120" w:after="120"/>
              <w:jc w:val="both"/>
              <w:rPr>
                <w:rFonts w:ascii="Calibri Light" w:hAnsi="Calibri Light" w:cs="Calibri Light"/>
                <w:lang w:val="de-DE"/>
              </w:rPr>
            </w:pPr>
          </w:p>
          <w:p w14:paraId="7ED8E3DA" w14:textId="77777777" w:rsidR="00E02F9E" w:rsidRPr="00930D20" w:rsidRDefault="00E02F9E" w:rsidP="00E02F9E">
            <w:pPr>
              <w:spacing w:before="120" w:after="120"/>
              <w:jc w:val="both"/>
              <w:rPr>
                <w:rFonts w:ascii="Calibri Light" w:hAnsi="Calibri Light" w:cs="Calibri Light"/>
                <w:lang w:val="de-DE"/>
              </w:rPr>
            </w:pPr>
          </w:p>
          <w:p w14:paraId="61AA0C11" w14:textId="77777777" w:rsidR="00E02F9E" w:rsidRPr="00930D20" w:rsidRDefault="00E02F9E" w:rsidP="00E02F9E">
            <w:pPr>
              <w:spacing w:before="120" w:after="120"/>
              <w:jc w:val="both"/>
              <w:rPr>
                <w:rFonts w:ascii="Calibri Light" w:hAnsi="Calibri Light" w:cs="Calibri Light"/>
                <w:lang w:val="de-DE"/>
              </w:rPr>
            </w:pPr>
          </w:p>
          <w:p w14:paraId="539DDB57" w14:textId="77777777" w:rsidR="00E02F9E" w:rsidRPr="00930D20" w:rsidRDefault="00E02F9E" w:rsidP="00E02F9E">
            <w:pPr>
              <w:spacing w:before="120" w:after="120"/>
              <w:jc w:val="both"/>
              <w:rPr>
                <w:rFonts w:ascii="Calibri Light" w:hAnsi="Calibri Light" w:cs="Calibri Light"/>
                <w:lang w:val="de-DE"/>
              </w:rPr>
            </w:pPr>
          </w:p>
          <w:p w14:paraId="69F47969" w14:textId="77777777" w:rsidR="00E02F9E" w:rsidRPr="00930D20" w:rsidRDefault="00E02F9E" w:rsidP="00E02F9E">
            <w:pPr>
              <w:spacing w:before="120" w:after="120"/>
              <w:jc w:val="both"/>
              <w:rPr>
                <w:rFonts w:ascii="Calibri Light" w:hAnsi="Calibri Light" w:cs="Calibri Light"/>
                <w:lang w:val="de-DE"/>
              </w:rPr>
            </w:pPr>
          </w:p>
          <w:p w14:paraId="62E2A50F" w14:textId="77777777" w:rsidR="00E02F9E" w:rsidRPr="00930D20" w:rsidRDefault="00E02F9E" w:rsidP="00E02F9E">
            <w:pPr>
              <w:spacing w:before="120" w:after="120"/>
              <w:jc w:val="both"/>
              <w:rPr>
                <w:rFonts w:ascii="Calibri Light" w:hAnsi="Calibri Light" w:cs="Calibri Light"/>
                <w:lang w:val="de-DE"/>
              </w:rPr>
            </w:pPr>
          </w:p>
          <w:p w14:paraId="2BE30A37" w14:textId="77777777" w:rsidR="00E02F9E" w:rsidRPr="00930D20" w:rsidRDefault="00E02F9E" w:rsidP="00E02F9E">
            <w:pPr>
              <w:spacing w:before="120" w:after="120"/>
              <w:jc w:val="both"/>
              <w:rPr>
                <w:rFonts w:ascii="Calibri Light" w:hAnsi="Calibri Light" w:cs="Calibri Light"/>
                <w:lang w:val="de-DE"/>
              </w:rPr>
            </w:pPr>
          </w:p>
          <w:p w14:paraId="400BAAAF" w14:textId="77777777" w:rsidR="00E02F9E" w:rsidRPr="00930D20" w:rsidRDefault="00E02F9E" w:rsidP="00E02F9E">
            <w:pPr>
              <w:spacing w:before="120" w:after="120"/>
              <w:jc w:val="both"/>
              <w:rPr>
                <w:rFonts w:ascii="Calibri Light" w:hAnsi="Calibri Light" w:cs="Calibri Light"/>
                <w:lang w:val="de-DE"/>
              </w:rPr>
            </w:pPr>
          </w:p>
          <w:p w14:paraId="1A9FD916" w14:textId="77777777" w:rsidR="00E02F9E" w:rsidRPr="00930D20" w:rsidRDefault="00E02F9E" w:rsidP="00E02F9E">
            <w:pPr>
              <w:spacing w:before="120" w:after="120"/>
              <w:jc w:val="both"/>
              <w:rPr>
                <w:rFonts w:ascii="Calibri Light" w:hAnsi="Calibri Light" w:cs="Calibri Light"/>
                <w:lang w:val="de-DE"/>
              </w:rPr>
            </w:pPr>
          </w:p>
          <w:p w14:paraId="0157EED9" w14:textId="77777777" w:rsidR="00E02F9E" w:rsidRPr="00930D20" w:rsidRDefault="00E02F9E" w:rsidP="00E02F9E">
            <w:pPr>
              <w:spacing w:before="120" w:after="120"/>
              <w:jc w:val="both"/>
              <w:rPr>
                <w:rFonts w:ascii="Calibri Light" w:hAnsi="Calibri Light" w:cs="Calibri Light"/>
                <w:lang w:val="de-DE"/>
              </w:rPr>
            </w:pPr>
          </w:p>
          <w:p w14:paraId="2572A3BF" w14:textId="77777777" w:rsidR="00E02F9E" w:rsidRPr="00930D20" w:rsidRDefault="00E02F9E" w:rsidP="00E02F9E">
            <w:pPr>
              <w:spacing w:before="120" w:after="120"/>
              <w:jc w:val="both"/>
              <w:rPr>
                <w:rFonts w:ascii="Calibri Light" w:hAnsi="Calibri Light" w:cs="Calibri Light"/>
                <w:lang w:val="de-DE"/>
              </w:rPr>
            </w:pPr>
          </w:p>
          <w:p w14:paraId="3A00909C" w14:textId="77777777" w:rsidR="00E02F9E" w:rsidRPr="00930D20" w:rsidRDefault="00E02F9E" w:rsidP="00E02F9E">
            <w:pPr>
              <w:spacing w:before="120" w:after="120"/>
              <w:jc w:val="both"/>
              <w:rPr>
                <w:rFonts w:ascii="Calibri Light" w:hAnsi="Calibri Light" w:cs="Calibri Light"/>
                <w:lang w:val="de-DE"/>
              </w:rPr>
            </w:pPr>
          </w:p>
          <w:p w14:paraId="42B874D2" w14:textId="77777777" w:rsidR="00E02F9E" w:rsidRPr="00930D20" w:rsidRDefault="00E02F9E" w:rsidP="00E02F9E">
            <w:pPr>
              <w:spacing w:before="120" w:after="120"/>
              <w:jc w:val="both"/>
              <w:rPr>
                <w:rFonts w:ascii="Calibri Light" w:hAnsi="Calibri Light" w:cs="Calibri Light"/>
                <w:lang w:val="de-DE"/>
              </w:rPr>
            </w:pPr>
          </w:p>
          <w:p w14:paraId="39666AAA" w14:textId="77777777" w:rsidR="00E02F9E" w:rsidRPr="00930D20" w:rsidRDefault="00E02F9E" w:rsidP="00E02F9E">
            <w:pPr>
              <w:spacing w:before="120" w:after="120"/>
              <w:jc w:val="both"/>
              <w:rPr>
                <w:rFonts w:ascii="Calibri Light" w:hAnsi="Calibri Light" w:cs="Calibri Light"/>
                <w:lang w:val="de-DE"/>
              </w:rPr>
            </w:pPr>
          </w:p>
          <w:p w14:paraId="2916D573" w14:textId="77777777" w:rsidR="00E02F9E" w:rsidRPr="00930D20" w:rsidRDefault="00E02F9E" w:rsidP="00E02F9E">
            <w:pPr>
              <w:spacing w:before="120" w:after="120"/>
              <w:jc w:val="both"/>
              <w:rPr>
                <w:rFonts w:ascii="Calibri Light" w:hAnsi="Calibri Light" w:cs="Calibri Light"/>
                <w:lang w:val="de-DE"/>
              </w:rPr>
            </w:pPr>
          </w:p>
        </w:tc>
      </w:tr>
    </w:tbl>
    <w:p w14:paraId="720E6338" w14:textId="77777777" w:rsidR="00E02F9E" w:rsidRPr="00930D20" w:rsidRDefault="00E02F9E" w:rsidP="00E02F9E">
      <w:pPr>
        <w:jc w:val="both"/>
        <w:rPr>
          <w:rFonts w:ascii="Calibri Light" w:hAnsi="Calibri Light" w:cs="Calibri Light"/>
          <w:lang w:val="de-DE"/>
        </w:rPr>
      </w:pPr>
    </w:p>
    <w:sectPr w:rsidR="00E02F9E" w:rsidRPr="00930D20" w:rsidSect="00AE6A11">
      <w:headerReference w:type="default" r:id="rId12"/>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913E" w14:textId="77777777" w:rsidR="00D10503" w:rsidRDefault="00D10503" w:rsidP="003F4954">
      <w:r>
        <w:separator/>
      </w:r>
    </w:p>
  </w:endnote>
  <w:endnote w:type="continuationSeparator" w:id="0">
    <w:p w14:paraId="54EEAB5A" w14:textId="77777777" w:rsidR="00D10503" w:rsidRDefault="00D10503"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04CA" w14:textId="77777777" w:rsidR="00D10503" w:rsidRDefault="00D10503" w:rsidP="003F4954">
      <w:r>
        <w:separator/>
      </w:r>
    </w:p>
  </w:footnote>
  <w:footnote w:type="continuationSeparator" w:id="0">
    <w:p w14:paraId="1019A21B" w14:textId="77777777" w:rsidR="00D10503" w:rsidRDefault="00D10503"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23E22A09"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31287" w:rsidRPr="00431287">
      <w:rPr>
        <w:rFonts w:ascii="Calibri Light" w:hAnsi="Calibri Light" w:cs="Calibri Light"/>
        <w:noProof/>
        <w:lang w:val="de-DE"/>
      </w:rPr>
      <w:t xml:space="preserve">ARBEITSBLATT: Verbessere Erklärungen! (Gruppe </w:t>
    </w:r>
    <w:r w:rsidR="00E02F9E">
      <w:rPr>
        <w:rFonts w:ascii="Calibri Light" w:hAnsi="Calibri Light" w:cs="Calibri Light"/>
        <w:noProof/>
        <w:lang w:val="de-DE"/>
      </w:rPr>
      <w:t>2</w:t>
    </w:r>
    <w:r w:rsidR="00431287" w:rsidRPr="00431287">
      <w:rPr>
        <w:rFonts w:ascii="Calibri Light" w:hAnsi="Calibri Light" w:cs="Calibri Light"/>
        <w:noProof/>
        <w:lang w:val="de-DE"/>
      </w:rPr>
      <w:t>)</w:t>
    </w:r>
  </w:p>
  <w:p w14:paraId="36659405" w14:textId="147DB5F6" w:rsidR="00AE6A11" w:rsidRPr="007659B7" w:rsidRDefault="00431287" w:rsidP="00AE6A11">
    <w:pPr>
      <w:pStyle w:val="Kopfzeile"/>
      <w:rPr>
        <w:rFonts w:ascii="Calibri Light" w:hAnsi="Calibri Light" w:cs="Calibri Light"/>
        <w:lang w:val="de-DE"/>
      </w:rPr>
    </w:pPr>
    <w:r w:rsidRPr="00431287">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E2E"/>
    <w:multiLevelType w:val="hybridMultilevel"/>
    <w:tmpl w:val="E490FBC0"/>
    <w:lvl w:ilvl="0" w:tplc="99DAEB44">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FE70DA"/>
    <w:multiLevelType w:val="hybridMultilevel"/>
    <w:tmpl w:val="7DFA838E"/>
    <w:lvl w:ilvl="0" w:tplc="5EE62DE2">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9550782">
    <w:abstractNumId w:val="5"/>
  </w:num>
  <w:num w:numId="2" w16cid:durableId="1186595396">
    <w:abstractNumId w:val="11"/>
  </w:num>
  <w:num w:numId="3" w16cid:durableId="1135874597">
    <w:abstractNumId w:val="3"/>
  </w:num>
  <w:num w:numId="4" w16cid:durableId="586038646">
    <w:abstractNumId w:val="2"/>
  </w:num>
  <w:num w:numId="5" w16cid:durableId="900405230">
    <w:abstractNumId w:val="4"/>
  </w:num>
  <w:num w:numId="6" w16cid:durableId="2078046931">
    <w:abstractNumId w:val="8"/>
  </w:num>
  <w:num w:numId="7" w16cid:durableId="1824392167">
    <w:abstractNumId w:val="6"/>
  </w:num>
  <w:num w:numId="8" w16cid:durableId="1632636775">
    <w:abstractNumId w:val="7"/>
  </w:num>
  <w:num w:numId="9" w16cid:durableId="1311209249">
    <w:abstractNumId w:val="10"/>
  </w:num>
  <w:num w:numId="10" w16cid:durableId="979306848">
    <w:abstractNumId w:val="12"/>
  </w:num>
  <w:num w:numId="11" w16cid:durableId="801075460">
    <w:abstractNumId w:val="9"/>
  </w:num>
  <w:num w:numId="12" w16cid:durableId="1940478575">
    <w:abstractNumId w:val="4"/>
    <w:lvlOverride w:ilvl="0">
      <w:startOverride w:val="1"/>
    </w:lvlOverride>
  </w:num>
  <w:num w:numId="13" w16cid:durableId="1780023880">
    <w:abstractNumId w:val="0"/>
  </w:num>
  <w:num w:numId="14" w16cid:durableId="184366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27FF3"/>
    <w:rsid w:val="00216E64"/>
    <w:rsid w:val="002221F3"/>
    <w:rsid w:val="003E495D"/>
    <w:rsid w:val="003E6A05"/>
    <w:rsid w:val="003F359F"/>
    <w:rsid w:val="003F4954"/>
    <w:rsid w:val="00431287"/>
    <w:rsid w:val="00473F28"/>
    <w:rsid w:val="004E1EFF"/>
    <w:rsid w:val="004F28F8"/>
    <w:rsid w:val="0050497E"/>
    <w:rsid w:val="0053326E"/>
    <w:rsid w:val="00606ACA"/>
    <w:rsid w:val="00653EB8"/>
    <w:rsid w:val="006566A3"/>
    <w:rsid w:val="0067409C"/>
    <w:rsid w:val="006F2E19"/>
    <w:rsid w:val="007659B7"/>
    <w:rsid w:val="007A3CDF"/>
    <w:rsid w:val="007E6B79"/>
    <w:rsid w:val="0080369B"/>
    <w:rsid w:val="00816809"/>
    <w:rsid w:val="008C05D1"/>
    <w:rsid w:val="008C6656"/>
    <w:rsid w:val="00916E04"/>
    <w:rsid w:val="00922B7A"/>
    <w:rsid w:val="00930D20"/>
    <w:rsid w:val="0096258D"/>
    <w:rsid w:val="00A22617"/>
    <w:rsid w:val="00AD666F"/>
    <w:rsid w:val="00AE6A11"/>
    <w:rsid w:val="00B76BBB"/>
    <w:rsid w:val="00BC1D6F"/>
    <w:rsid w:val="00C42319"/>
    <w:rsid w:val="00C924F5"/>
    <w:rsid w:val="00D10503"/>
    <w:rsid w:val="00DA1890"/>
    <w:rsid w:val="00DF67D8"/>
    <w:rsid w:val="00DF7043"/>
    <w:rsid w:val="00E02F9E"/>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uden.de/rechtschreibung/Gravitationswell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1A0FA-1468-4381-85C3-6CD9C8B8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1908</Characters>
  <Application>Microsoft Office Word</Application>
  <DocSecurity>0</DocSecurity>
  <Lines>15</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8</cp:revision>
  <dcterms:created xsi:type="dcterms:W3CDTF">2019-08-21T10:14:00Z</dcterms:created>
  <dcterms:modified xsi:type="dcterms:W3CDTF">2025-11-09T20:09:00Z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